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2839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41612">
        <w:rPr>
          <w:rFonts w:ascii="Times New Roman" w:hAnsi="Times New Roman" w:cs="Times New Roman"/>
          <w:b/>
          <w:sz w:val="24"/>
          <w:szCs w:val="24"/>
        </w:rPr>
        <w:t>24</w:t>
      </w:r>
      <w:r w:rsidR="00624B39">
        <w:rPr>
          <w:rFonts w:ascii="Times New Roman" w:hAnsi="Times New Roman" w:cs="Times New Roman"/>
          <w:b/>
          <w:sz w:val="24"/>
          <w:szCs w:val="24"/>
        </w:rPr>
        <w:t>.08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9E1855">
        <w:rPr>
          <w:rFonts w:ascii="Times New Roman" w:hAnsi="Times New Roman" w:cs="Times New Roman"/>
          <w:b/>
          <w:sz w:val="24"/>
          <w:szCs w:val="24"/>
        </w:rPr>
        <w:t>2026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441612">
        <w:rPr>
          <w:rFonts w:ascii="Times New Roman" w:hAnsi="Times New Roman" w:cs="Times New Roman"/>
          <w:b/>
          <w:sz w:val="24"/>
          <w:szCs w:val="24"/>
        </w:rPr>
        <w:t xml:space="preserve"> 51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438C" w:rsidRPr="00095A1F" w:rsidRDefault="004F438C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F438C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</w:rPr>
            </w:pPr>
          </w:p>
          <w:p w:rsidR="0046432A" w:rsidRPr="00095A1F" w:rsidRDefault="004F438C" w:rsidP="00071558">
            <w:pPr>
              <w:tabs>
                <w:tab w:val="left" w:pos="9498"/>
                <w:tab w:val="left" w:pos="9531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4F438C">
              <w:rPr>
                <w:rFonts w:ascii="Times New Roman" w:hAnsi="Times New Roman" w:cs="Times New Roman"/>
              </w:rPr>
              <w:t>В связи с</w:t>
            </w:r>
            <w:r w:rsidR="0036171F">
              <w:rPr>
                <w:rFonts w:ascii="Times New Roman" w:hAnsi="Times New Roman" w:cs="Times New Roman"/>
              </w:rPr>
              <w:t xml:space="preserve"> изменением кадрового состава в органах местного самоуправления </w:t>
            </w:r>
            <w:proofErr w:type="spellStart"/>
            <w:r w:rsidR="0036171F">
              <w:rPr>
                <w:rFonts w:ascii="Times New Roman" w:hAnsi="Times New Roman" w:cs="Times New Roman"/>
              </w:rPr>
              <w:t>Кинель-Черкасского</w:t>
            </w:r>
            <w:proofErr w:type="spellEnd"/>
            <w:r w:rsidR="0036171F">
              <w:rPr>
                <w:rFonts w:ascii="Times New Roman" w:hAnsi="Times New Roman" w:cs="Times New Roman"/>
              </w:rPr>
              <w:t xml:space="preserve"> района Самарской области</w:t>
            </w:r>
            <w:proofErr w:type="gramStart"/>
            <w:r w:rsidR="0036171F">
              <w:rPr>
                <w:rFonts w:ascii="Times New Roman" w:hAnsi="Times New Roman" w:cs="Times New Roman"/>
              </w:rPr>
              <w:t xml:space="preserve"> </w:t>
            </w:r>
            <w:r w:rsidRPr="004F438C">
              <w:rPr>
                <w:rFonts w:ascii="Times New Roman" w:hAnsi="Times New Roman" w:cs="Times New Roman"/>
              </w:rPr>
              <w:t xml:space="preserve">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DF382C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="00DF382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46432A" w:rsidRPr="00095A1F" w:rsidRDefault="00BB79A5" w:rsidP="00071558">
            <w:pPr>
              <w:ind w:right="828"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Default="00DF382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азместить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в разделе «Градостроительство». </w:t>
            </w:r>
          </w:p>
          <w:p w:rsidR="004F438C" w:rsidRPr="00095A1F" w:rsidRDefault="004F438C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</w:t>
            </w:r>
            <w:r w:rsidR="00DF382C">
              <w:rPr>
                <w:rFonts w:ascii="Times New Roman" w:hAnsi="Times New Roman" w:cs="Times New Roman"/>
                <w:sz w:val="24"/>
                <w:szCs w:val="24"/>
              </w:rPr>
              <w:t>я его подписания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F438C" w:rsidP="004F43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416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4B39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9E185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4416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65"/>
              <w:gridCol w:w="3090"/>
              <w:gridCol w:w="5873"/>
            </w:tblGrid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  <w:p w:rsidR="004C0A41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DF382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Галкина Елена Анатольевна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BC0EDE" w:rsidRPr="00095A1F" w:rsidRDefault="009079D4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DF38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инспектор 1 категории администрации сельского                 поселения Александровка 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  <w:p w:rsidR="004C0A41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9E185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Хаустова Е.М.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архитектуры и </w:t>
                  </w:r>
                  <w:proofErr w:type="spellStart"/>
                  <w:proofErr w:type="gram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градостроительства</w:t>
                  </w:r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-главный</w:t>
                  </w:r>
                  <w:proofErr w:type="spellEnd"/>
                  <w:proofErr w:type="gramEnd"/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архитекор</w:t>
                  </w:r>
                  <w:proofErr w:type="spellEnd"/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05C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  <w:r w:rsid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  <w:p w:rsidR="00CE405C" w:rsidRDefault="00CE405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435" w:hanging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405C" w:rsidRDefault="00CE405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435" w:hanging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Демина Н.В.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ведущий ин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женер МКУ муниципального района                                              </w:t>
                  </w:r>
                  <w:proofErr w:type="spellStart"/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Кинель-Черкасский</w:t>
                  </w:r>
                  <w:proofErr w:type="spellEnd"/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Самарской области </w:t>
                  </w:r>
                </w:p>
                <w:p w:rsidR="00CE405C" w:rsidRPr="00CE405C" w:rsidRDefault="00CE405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firstLine="34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архитектуры  и градостроительства»</w:t>
                  </w:r>
                </w:p>
                <w:p w:rsidR="004C0A41" w:rsidRPr="00095A1F" w:rsidRDefault="00CE405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0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0A41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963" w:type="dxa"/>
                  <w:gridSpan w:val="2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  <w:p w:rsidR="004C0A41" w:rsidRDefault="00624B39" w:rsidP="00441612">
                  <w:pPr>
                    <w:framePr w:hSpace="180" w:wrap="around" w:vAnchor="text" w:hAnchor="margin" w:x="-601" w:y="2812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152" w:hanging="31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Конакова А.Ю.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главный консультант управления территориального планирования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министерства </w:t>
                  </w:r>
                  <w:proofErr w:type="gramStart"/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градостроительной</w:t>
                  </w:r>
                  <w:proofErr w:type="gramEnd"/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  <w:p w:rsidR="004C0A41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поли</w:t>
                  </w:r>
                  <w:r w:rsidR="009079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тики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Самарской</w:t>
                  </w:r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области</w:t>
                  </w:r>
                </w:p>
                <w:p w:rsidR="00433C06" w:rsidRDefault="00433C06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24B39" w:rsidRDefault="00624B39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152" w:hanging="31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Лунькова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Л.Б.                         – главный консультант управления по реализации градостроительной документации министерства градостроительной политики Самарской области</w:t>
                  </w:r>
                </w:p>
                <w:p w:rsidR="00433C06" w:rsidRDefault="00433C06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152" w:hanging="31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24B39" w:rsidRDefault="00624B39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3152" w:hanging="315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Соловьев С.С.                        – исполняющий обязанности директора государственного автономного учреждения Самарской области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Терниигражданпроект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4C0A41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 w:rsidR="00624B3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</w:p>
                <w:p w:rsidR="004C0A41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Default="00455A7B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  <w:p w:rsidR="004710F5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10F5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10F5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10F5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10F5" w:rsidRPr="00095A1F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Колыванов Ю.В.                                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710F5" w:rsidRDefault="0046432A" w:rsidP="00441612">
                  <w:pPr>
                    <w:pStyle w:val="a3"/>
                    <w:framePr w:hSpace="180" w:wrap="around" w:vAnchor="text" w:hAnchor="margin" w:x="-601" w:y="2812"/>
                    <w:widowControl w:val="0"/>
                  </w:pPr>
                  <w:r w:rsidRPr="00095A1F">
                    <w:t xml:space="preserve"> </w:t>
                  </w:r>
                  <w:r w:rsidR="004C0A41">
                    <w:t>-</w:t>
                  </w:r>
                  <w:r w:rsidR="00521A20" w:rsidRPr="00760907">
                    <w:rPr>
                      <w:sz w:val="28"/>
                      <w:szCs w:val="28"/>
                    </w:rPr>
                    <w:t xml:space="preserve"> </w:t>
                  </w:r>
                  <w:r w:rsidR="00521A20" w:rsidRPr="00521A20">
                    <w:t xml:space="preserve">руководитель Комитета по управлению имуществом </w:t>
                  </w:r>
                  <w:proofErr w:type="spellStart"/>
                  <w:r w:rsidR="00521A20" w:rsidRPr="00521A20">
                    <w:t>Кинель-Черкасского</w:t>
                  </w:r>
                  <w:proofErr w:type="spellEnd"/>
                  <w:r w:rsidR="00521A20" w:rsidRPr="00521A20">
                    <w:t xml:space="preserve"> района – заместитель Главы Администрации района </w:t>
                  </w:r>
                  <w:proofErr w:type="gramStart"/>
                  <w:r w:rsidR="00521A20" w:rsidRPr="00521A20">
                    <w:t>по</w:t>
                  </w:r>
                  <w:proofErr w:type="gramEnd"/>
                  <w:r w:rsidR="00521A20" w:rsidRPr="00521A20">
                    <w:t xml:space="preserve"> имущественным </w:t>
                  </w:r>
                </w:p>
                <w:p w:rsidR="00521A20" w:rsidRDefault="004710F5" w:rsidP="00441612">
                  <w:pPr>
                    <w:pStyle w:val="a3"/>
                    <w:framePr w:hSpace="180" w:wrap="around" w:vAnchor="text" w:hAnchor="margin" w:x="-601" w:y="2812"/>
                    <w:widowControl w:val="0"/>
                  </w:pPr>
                  <w:r w:rsidRPr="00521A20">
                    <w:t>О</w:t>
                  </w:r>
                  <w:r w:rsidR="00521A20" w:rsidRPr="00521A20">
                    <w:t>тношениям</w:t>
                  </w:r>
                </w:p>
                <w:p w:rsidR="004710F5" w:rsidRPr="00760907" w:rsidRDefault="004710F5" w:rsidP="00441612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</w:p>
                <w:p w:rsidR="0046432A" w:rsidRPr="00095A1F" w:rsidRDefault="004710F5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-заместитель Главы администрации района по вопросам строительства и архитектуры</w:t>
                  </w:r>
                </w:p>
              </w:tc>
            </w:tr>
            <w:tr w:rsidR="0046432A" w:rsidRPr="00095A1F" w:rsidTr="00CE405C">
              <w:trPr>
                <w:trHeight w:val="860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6171F" w:rsidRDefault="0036171F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Default="00521A20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1A20" w:rsidRPr="00095A1F" w:rsidRDefault="00521A20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36171F" w:rsidRDefault="0036171F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521A20" w:rsidRPr="00760907" w:rsidRDefault="00521A20" w:rsidP="00441612">
                  <w:pPr>
                    <w:pStyle w:val="a3"/>
                    <w:framePr w:hSpace="180" w:wrap="around" w:vAnchor="text" w:hAnchor="margin" w:x="-601" w:y="2812"/>
                    <w:widowControl w:val="0"/>
                    <w:rPr>
                      <w:sz w:val="28"/>
                      <w:szCs w:val="28"/>
                    </w:rPr>
                  </w:pPr>
                </w:p>
                <w:p w:rsidR="0046432A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81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по делам ЧС и ГО Администрации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ачальник отдела земельных отношений      Комитета по управлению имуществом </w:t>
                  </w:r>
                  <w:proofErr w:type="spellStart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F438C" w:rsidRDefault="004F438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</w:p>
                <w:p w:rsidR="004F438C" w:rsidRPr="00095A1F" w:rsidRDefault="004F438C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9079D4" w:rsidRDefault="00095A1F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  <w:p w:rsidR="0046432A" w:rsidRPr="00095A1F" w:rsidRDefault="009079D4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7D6FB5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4C0A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CE405C">
              <w:trPr>
                <w:trHeight w:val="145"/>
              </w:trPr>
              <w:tc>
                <w:tcPr>
                  <w:tcW w:w="565" w:type="dxa"/>
                </w:tcPr>
                <w:p w:rsidR="0046432A" w:rsidRPr="00095A1F" w:rsidRDefault="0046432A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90" w:type="dxa"/>
                  <w:shd w:val="clear" w:color="auto" w:fill="auto"/>
                </w:tcPr>
                <w:p w:rsidR="009079D4" w:rsidRDefault="00095A1F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  <w:p w:rsidR="0046432A" w:rsidRPr="00095A1F" w:rsidRDefault="009079D4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 согласованию)</w:t>
                  </w:r>
                </w:p>
              </w:tc>
              <w:tc>
                <w:tcPr>
                  <w:tcW w:w="5873" w:type="dxa"/>
                  <w:shd w:val="clear" w:color="auto" w:fill="auto"/>
                </w:tcPr>
                <w:p w:rsidR="00282499" w:rsidRPr="00095A1F" w:rsidRDefault="004C0A41" w:rsidP="00441612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4C0A41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079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44675"/>
    <w:rsid w:val="00071558"/>
    <w:rsid w:val="00095A1F"/>
    <w:rsid w:val="000C3EBE"/>
    <w:rsid w:val="00196342"/>
    <w:rsid w:val="001C119B"/>
    <w:rsid w:val="00282499"/>
    <w:rsid w:val="00283919"/>
    <w:rsid w:val="002D613F"/>
    <w:rsid w:val="0036171F"/>
    <w:rsid w:val="003B757B"/>
    <w:rsid w:val="00433C06"/>
    <w:rsid w:val="00441612"/>
    <w:rsid w:val="00455A7B"/>
    <w:rsid w:val="0046432A"/>
    <w:rsid w:val="0046700C"/>
    <w:rsid w:val="004710F5"/>
    <w:rsid w:val="004B7A1B"/>
    <w:rsid w:val="004C0A41"/>
    <w:rsid w:val="004C4842"/>
    <w:rsid w:val="004F438C"/>
    <w:rsid w:val="00521A20"/>
    <w:rsid w:val="005220F0"/>
    <w:rsid w:val="00534735"/>
    <w:rsid w:val="005D6858"/>
    <w:rsid w:val="00621C3B"/>
    <w:rsid w:val="00624B39"/>
    <w:rsid w:val="00650A3F"/>
    <w:rsid w:val="0068039C"/>
    <w:rsid w:val="007155A8"/>
    <w:rsid w:val="007D6FB5"/>
    <w:rsid w:val="007E043D"/>
    <w:rsid w:val="008E7BD4"/>
    <w:rsid w:val="009079D4"/>
    <w:rsid w:val="00907B92"/>
    <w:rsid w:val="00952F23"/>
    <w:rsid w:val="009543A1"/>
    <w:rsid w:val="00967A31"/>
    <w:rsid w:val="00971018"/>
    <w:rsid w:val="009E1855"/>
    <w:rsid w:val="00A3020C"/>
    <w:rsid w:val="00AA16DF"/>
    <w:rsid w:val="00BB79A5"/>
    <w:rsid w:val="00BC0EDE"/>
    <w:rsid w:val="00C4076B"/>
    <w:rsid w:val="00CA33F9"/>
    <w:rsid w:val="00CC546D"/>
    <w:rsid w:val="00CD218E"/>
    <w:rsid w:val="00CE405C"/>
    <w:rsid w:val="00D36FB7"/>
    <w:rsid w:val="00D458CB"/>
    <w:rsid w:val="00D5541C"/>
    <w:rsid w:val="00DB2579"/>
    <w:rsid w:val="00DF382C"/>
    <w:rsid w:val="00E2342E"/>
    <w:rsid w:val="00E94446"/>
    <w:rsid w:val="00EE6BDD"/>
    <w:rsid w:val="00F00E26"/>
    <w:rsid w:val="00F6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2026-08-11T10:30:00Z</cp:lastPrinted>
  <dcterms:created xsi:type="dcterms:W3CDTF">2026-08-11T10:25:00Z</dcterms:created>
  <dcterms:modified xsi:type="dcterms:W3CDTF">2026-08-24T10:16:00Z</dcterms:modified>
</cp:coreProperties>
</file>